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A4A" w:rsidRPr="002C4A4A" w:rsidRDefault="002C4A4A" w:rsidP="002C4A4A">
      <w:pPr>
        <w:pStyle w:val="Style5"/>
        <w:spacing w:line="240" w:lineRule="auto"/>
        <w:rPr>
          <w:rFonts w:cs="B Titr"/>
          <w:bCs w:val="0"/>
          <w:sz w:val="28"/>
          <w:szCs w:val="28"/>
          <w:rtl/>
        </w:rPr>
      </w:pPr>
      <w:bookmarkStart w:id="0" w:name="_GoBack"/>
      <w:r w:rsidRPr="002C4A4A">
        <w:rPr>
          <w:rFonts w:cs="B Titr" w:hint="cs"/>
          <w:bCs w:val="0"/>
          <w:sz w:val="28"/>
          <w:szCs w:val="28"/>
          <w:rtl/>
        </w:rPr>
        <w:t>آیین نامه معرفي به استاد</w:t>
      </w:r>
    </w:p>
    <w:p w:rsidR="002C4A4A" w:rsidRPr="002C4A4A" w:rsidRDefault="002C4A4A" w:rsidP="002C4A4A">
      <w:pPr>
        <w:pStyle w:val="Style5"/>
        <w:spacing w:line="240" w:lineRule="auto"/>
        <w:rPr>
          <w:rFonts w:cs="B Titr"/>
          <w:bCs w:val="0"/>
          <w:sz w:val="28"/>
          <w:szCs w:val="28"/>
          <w:rtl/>
        </w:rPr>
      </w:pPr>
      <w:r w:rsidRPr="002C4A4A">
        <w:rPr>
          <w:rFonts w:cs="B Titr" w:hint="cs"/>
          <w:bCs w:val="0"/>
          <w:sz w:val="28"/>
          <w:szCs w:val="28"/>
          <w:rtl/>
        </w:rPr>
        <w:t>«سطح3»</w:t>
      </w:r>
    </w:p>
    <w:p w:rsidR="002C4A4A" w:rsidRPr="002C4A4A" w:rsidRDefault="002C4A4A" w:rsidP="002C4A4A">
      <w:pPr>
        <w:spacing w:beforeLines="24" w:before="57" w:afterLines="24" w:after="57" w:line="264" w:lineRule="auto"/>
        <w:jc w:val="both"/>
        <w:rPr>
          <w:rFonts w:cs="B Nazanin"/>
          <w:b/>
          <w:sz w:val="28"/>
          <w:szCs w:val="28"/>
          <w:rtl/>
        </w:rPr>
      </w:pPr>
      <w:r w:rsidRPr="002C4A4A">
        <w:rPr>
          <w:rFonts w:cs="B Nazanin" w:hint="cs"/>
          <w:bCs/>
          <w:sz w:val="28"/>
          <w:szCs w:val="28"/>
          <w:rtl/>
        </w:rPr>
        <w:t>ماده 30</w:t>
      </w:r>
      <w:r w:rsidRPr="002C4A4A">
        <w:rPr>
          <w:rFonts w:cs="B Nazanin" w:hint="cs"/>
          <w:b/>
          <w:sz w:val="28"/>
          <w:szCs w:val="28"/>
          <w:rtl/>
        </w:rPr>
        <w:t>: مدرسه مي‌تواند به تشخيص گروه‌ آموزشي، طلبه را در موارد زير، براي ارزشيابي تحصيلي حداكثر 10واحد درسي در طول دوره به استاد معرفي نمايد:</w:t>
      </w:r>
    </w:p>
    <w:p w:rsidR="002C4A4A" w:rsidRPr="002C4A4A" w:rsidRDefault="002C4A4A" w:rsidP="002C4A4A">
      <w:pPr>
        <w:widowControl w:val="0"/>
        <w:numPr>
          <w:ilvl w:val="0"/>
          <w:numId w:val="1"/>
        </w:numPr>
        <w:spacing w:beforeLines="24" w:before="57" w:afterLines="24" w:after="57"/>
        <w:jc w:val="both"/>
        <w:rPr>
          <w:rFonts w:cs="B Nazanin"/>
          <w:b/>
          <w:sz w:val="28"/>
          <w:szCs w:val="28"/>
          <w:rtl/>
        </w:rPr>
      </w:pPr>
      <w:r w:rsidRPr="002C4A4A">
        <w:rPr>
          <w:rFonts w:cs="B Nazanin" w:hint="cs"/>
          <w:b/>
          <w:sz w:val="28"/>
          <w:szCs w:val="28"/>
          <w:u w:val="single"/>
          <w:rtl/>
        </w:rPr>
        <w:t>در صورت عدم امكان تشكيل كلاس</w:t>
      </w:r>
      <w:r w:rsidRPr="002C4A4A">
        <w:rPr>
          <w:rFonts w:cs="B Nazanin" w:hint="cs"/>
          <w:b/>
          <w:sz w:val="28"/>
          <w:szCs w:val="28"/>
          <w:rtl/>
        </w:rPr>
        <w:t xml:space="preserve"> و يا معذور بودن طلبه ـ به دلايل موجه ـ از شركت در امتحان مجدّد، تا سقف 6 واحد درسي؛ </w:t>
      </w:r>
    </w:p>
    <w:p w:rsidR="002C4A4A" w:rsidRPr="002C4A4A" w:rsidRDefault="002C4A4A" w:rsidP="002C4A4A">
      <w:pPr>
        <w:pStyle w:val="Style2"/>
        <w:numPr>
          <w:ilvl w:val="0"/>
          <w:numId w:val="1"/>
        </w:numPr>
        <w:spacing w:beforeLines="24" w:before="57" w:afterLines="24" w:after="57" w:line="240" w:lineRule="auto"/>
        <w:jc w:val="both"/>
        <w:rPr>
          <w:rFonts w:cs="B Lotus"/>
          <w:bCs w:val="0"/>
          <w:sz w:val="28"/>
          <w:szCs w:val="28"/>
        </w:rPr>
      </w:pPr>
      <w:r w:rsidRPr="002C4A4A">
        <w:rPr>
          <w:rFonts w:cs="B Nazanin" w:hint="cs"/>
          <w:bCs w:val="0"/>
          <w:sz w:val="28"/>
          <w:szCs w:val="28"/>
          <w:rtl/>
        </w:rPr>
        <w:t>در صورتي كه براي فراغت از تحصيل حداكثر 4 واحد درسي باقيمانده باشد.</w:t>
      </w:r>
    </w:p>
    <w:bookmarkEnd w:id="0"/>
    <w:p w:rsidR="000240FF" w:rsidRPr="002C4A4A" w:rsidRDefault="000240FF">
      <w:pPr>
        <w:rPr>
          <w:sz w:val="28"/>
          <w:szCs w:val="28"/>
        </w:rPr>
      </w:pPr>
    </w:p>
    <w:sectPr w:rsidR="000240FF" w:rsidRPr="002C4A4A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66F93"/>
    <w:multiLevelType w:val="hybridMultilevel"/>
    <w:tmpl w:val="DD628324"/>
    <w:lvl w:ilvl="0" w:tplc="E6EEFC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B Lotu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A4A"/>
    <w:rsid w:val="000240FF"/>
    <w:rsid w:val="002C4A4A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A4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2C4A4A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2C4A4A"/>
    <w:rPr>
      <w:rFonts w:ascii="Times New Roman" w:eastAsia="Times New Roman" w:hAnsi="Times New Roman" w:cs="B Yagut"/>
      <w:b/>
      <w:bCs/>
      <w:sz w:val="34"/>
      <w:szCs w:val="32"/>
      <w:lang w:bidi="ar-SA"/>
    </w:rPr>
  </w:style>
  <w:style w:type="paragraph" w:customStyle="1" w:styleId="Style2">
    <w:name w:val="Style2"/>
    <w:basedOn w:val="Normal"/>
    <w:link w:val="Style2Char"/>
    <w:rsid w:val="002C4A4A"/>
    <w:pPr>
      <w:widowControl w:val="0"/>
      <w:spacing w:before="360" w:after="240" w:line="312" w:lineRule="auto"/>
      <w:ind w:left="720"/>
    </w:pPr>
    <w:rPr>
      <w:rFonts w:cs="B Yagut"/>
      <w:b/>
      <w:bCs/>
      <w:sz w:val="32"/>
      <w:szCs w:val="30"/>
    </w:rPr>
  </w:style>
  <w:style w:type="character" w:customStyle="1" w:styleId="Style2Char">
    <w:name w:val="Style2 Char"/>
    <w:basedOn w:val="DefaultParagraphFont"/>
    <w:link w:val="Style2"/>
    <w:rsid w:val="002C4A4A"/>
    <w:rPr>
      <w:rFonts w:ascii="Times New Roman" w:eastAsia="Times New Roman" w:hAnsi="Times New Roman" w:cs="B Yagut"/>
      <w:b/>
      <w:bCs/>
      <w:sz w:val="32"/>
      <w:szCs w:val="3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A4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2C4A4A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2C4A4A"/>
    <w:rPr>
      <w:rFonts w:ascii="Times New Roman" w:eastAsia="Times New Roman" w:hAnsi="Times New Roman" w:cs="B Yagut"/>
      <w:b/>
      <w:bCs/>
      <w:sz w:val="34"/>
      <w:szCs w:val="32"/>
      <w:lang w:bidi="ar-SA"/>
    </w:rPr>
  </w:style>
  <w:style w:type="paragraph" w:customStyle="1" w:styleId="Style2">
    <w:name w:val="Style2"/>
    <w:basedOn w:val="Normal"/>
    <w:link w:val="Style2Char"/>
    <w:rsid w:val="002C4A4A"/>
    <w:pPr>
      <w:widowControl w:val="0"/>
      <w:spacing w:before="360" w:after="240" w:line="312" w:lineRule="auto"/>
      <w:ind w:left="720"/>
    </w:pPr>
    <w:rPr>
      <w:rFonts w:cs="B Yagut"/>
      <w:b/>
      <w:bCs/>
      <w:sz w:val="32"/>
      <w:szCs w:val="30"/>
    </w:rPr>
  </w:style>
  <w:style w:type="character" w:customStyle="1" w:styleId="Style2Char">
    <w:name w:val="Style2 Char"/>
    <w:basedOn w:val="DefaultParagraphFont"/>
    <w:link w:val="Style2"/>
    <w:rsid w:val="002C4A4A"/>
    <w:rPr>
      <w:rFonts w:ascii="Times New Roman" w:eastAsia="Times New Roman" w:hAnsi="Times New Roman" w:cs="B Yagut"/>
      <w:b/>
      <w:bCs/>
      <w:sz w:val="32"/>
      <w:szCs w:val="3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2014-02-22T07:17:00Z</dcterms:created>
  <dcterms:modified xsi:type="dcterms:W3CDTF">2014-02-22T07:17:00Z</dcterms:modified>
</cp:coreProperties>
</file>